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B7" w:rsidRDefault="00964AB7" w:rsidP="00964AB7">
      <w:pPr>
        <w:jc w:val="center"/>
        <w:rPr>
          <w:sz w:val="28"/>
          <w:szCs w:val="28"/>
        </w:rPr>
      </w:pP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 xml:space="preserve">АДМИНИСТРАЦИЯ </w:t>
      </w:r>
      <w:r w:rsidR="001B6C43">
        <w:rPr>
          <w:b/>
          <w:sz w:val="28"/>
          <w:szCs w:val="28"/>
          <w:lang w:eastAsia="ru-RU"/>
        </w:rPr>
        <w:t xml:space="preserve">НОВОНИКОЛАЕВСКОГО </w:t>
      </w:r>
      <w:r w:rsidRPr="0054076F">
        <w:rPr>
          <w:b/>
          <w:sz w:val="28"/>
          <w:szCs w:val="28"/>
          <w:lang w:eastAsia="ru-RU"/>
        </w:rPr>
        <w:t xml:space="preserve">СЕЛЬСОВЕТА </w:t>
      </w:r>
    </w:p>
    <w:p w:rsidR="00964AB7" w:rsidRPr="0054076F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ИЛАНСКОГО</w:t>
      </w:r>
      <w:r w:rsidR="00964AB7" w:rsidRPr="0054076F">
        <w:rPr>
          <w:b/>
          <w:sz w:val="28"/>
          <w:szCs w:val="28"/>
          <w:lang w:eastAsia="ru-RU"/>
        </w:rPr>
        <w:t xml:space="preserve"> РАЙОНА</w:t>
      </w:r>
    </w:p>
    <w:p w:rsidR="00964AB7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>КРАСНОЯРСКОГО КРАЯ</w:t>
      </w:r>
    </w:p>
    <w:p w:rsidR="001B6C43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1B6C43" w:rsidRPr="0054076F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 xml:space="preserve">ПОСТАНОВЛЕНИЕ </w:t>
      </w: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2C4670" w:rsidRDefault="001B6C43" w:rsidP="001B6C43">
      <w:pPr>
        <w:tabs>
          <w:tab w:val="center" w:pos="4636"/>
          <w:tab w:val="center" w:pos="8328"/>
        </w:tabs>
        <w:spacing w:after="267"/>
        <w:rPr>
          <w:sz w:val="28"/>
        </w:rPr>
      </w:pPr>
      <w:r>
        <w:rPr>
          <w:sz w:val="28"/>
        </w:rPr>
        <w:t>00</w:t>
      </w:r>
      <w:r w:rsidR="002C4670" w:rsidRPr="00F20DAA">
        <w:rPr>
          <w:sz w:val="28"/>
        </w:rPr>
        <w:t>.</w:t>
      </w:r>
      <w:r>
        <w:rPr>
          <w:sz w:val="28"/>
        </w:rPr>
        <w:t>00</w:t>
      </w:r>
      <w:r w:rsidR="002C4670" w:rsidRPr="00F20DAA">
        <w:rPr>
          <w:sz w:val="28"/>
        </w:rPr>
        <w:t>.202</w:t>
      </w:r>
      <w:r>
        <w:rPr>
          <w:sz w:val="28"/>
        </w:rPr>
        <w:t>3</w:t>
      </w:r>
      <w:r w:rsidR="002C4670" w:rsidRPr="00F20DAA">
        <w:rPr>
          <w:sz w:val="28"/>
        </w:rPr>
        <w:t xml:space="preserve">г    </w:t>
      </w:r>
      <w:r>
        <w:rPr>
          <w:sz w:val="28"/>
        </w:rPr>
        <w:t xml:space="preserve">                       с</w:t>
      </w:r>
      <w:r w:rsidR="002C4670" w:rsidRPr="00F20DAA">
        <w:rPr>
          <w:sz w:val="28"/>
        </w:rPr>
        <w:t>.</w:t>
      </w:r>
      <w:r w:rsidR="000A3C08">
        <w:rPr>
          <w:sz w:val="28"/>
        </w:rPr>
        <w:t xml:space="preserve"> </w:t>
      </w:r>
      <w:r>
        <w:rPr>
          <w:sz w:val="28"/>
        </w:rPr>
        <w:t>Новониколаевка</w:t>
      </w:r>
      <w:r w:rsidR="00964AB7">
        <w:rPr>
          <w:sz w:val="28"/>
        </w:rPr>
        <w:t xml:space="preserve">        </w:t>
      </w:r>
      <w:r w:rsidR="002C4670" w:rsidRPr="00F20DAA">
        <w:rPr>
          <w:sz w:val="28"/>
        </w:rPr>
        <w:t xml:space="preserve">              </w:t>
      </w:r>
      <w:r w:rsidR="000A3C08">
        <w:rPr>
          <w:sz w:val="28"/>
        </w:rPr>
        <w:t xml:space="preserve">     </w:t>
      </w:r>
      <w:r>
        <w:rPr>
          <w:sz w:val="28"/>
        </w:rPr>
        <w:t xml:space="preserve">       </w:t>
      </w:r>
      <w:r w:rsidR="000A3C08">
        <w:rPr>
          <w:sz w:val="28"/>
        </w:rPr>
        <w:t xml:space="preserve">  </w:t>
      </w:r>
      <w:r w:rsidR="002C4670" w:rsidRPr="00F20DAA">
        <w:rPr>
          <w:sz w:val="28"/>
        </w:rPr>
        <w:t>№</w:t>
      </w:r>
      <w:r w:rsidR="00964AB7">
        <w:rPr>
          <w:sz w:val="28"/>
        </w:rPr>
        <w:t xml:space="preserve"> </w:t>
      </w:r>
      <w:r>
        <w:rPr>
          <w:sz w:val="28"/>
        </w:rPr>
        <w:t>ПРОЕКТ</w:t>
      </w:r>
    </w:p>
    <w:p w:rsidR="00056DEF" w:rsidRDefault="00056D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Об утверждении регламента</w:t>
      </w:r>
    </w:p>
    <w:p w:rsidR="00056DEF" w:rsidRDefault="00877348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«П</w:t>
      </w:r>
      <w:r w:rsidR="00056DEF">
        <w:rPr>
          <w:b w:val="0"/>
          <w:sz w:val="28"/>
          <w:szCs w:val="28"/>
          <w:lang w:eastAsia="en-US"/>
        </w:rPr>
        <w:t>рименению уличной мебели и малых</w:t>
      </w:r>
    </w:p>
    <w:p w:rsidR="00056DEF" w:rsidRDefault="00056D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архитектурных форм</w:t>
      </w:r>
      <w:r w:rsidR="00877348">
        <w:rPr>
          <w:b w:val="0"/>
          <w:sz w:val="28"/>
          <w:szCs w:val="28"/>
          <w:lang w:eastAsia="en-US"/>
        </w:rPr>
        <w:t>»</w:t>
      </w:r>
      <w:r>
        <w:rPr>
          <w:b w:val="0"/>
          <w:sz w:val="28"/>
          <w:szCs w:val="28"/>
          <w:lang w:eastAsia="en-US"/>
        </w:rPr>
        <w:t xml:space="preserve"> </w:t>
      </w:r>
      <w:r w:rsidR="002C4670">
        <w:rPr>
          <w:b w:val="0"/>
          <w:sz w:val="28"/>
          <w:szCs w:val="28"/>
          <w:lang w:eastAsia="en-US"/>
        </w:rPr>
        <w:t xml:space="preserve">на территории 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муниципального образования</w:t>
      </w:r>
    </w:p>
    <w:p w:rsidR="00964AB7" w:rsidRDefault="001B6C43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Новониколаевский сельсовет</w:t>
      </w:r>
      <w:r w:rsidR="00964AB7">
        <w:rPr>
          <w:b w:val="0"/>
          <w:sz w:val="28"/>
          <w:szCs w:val="28"/>
          <w:lang w:eastAsia="en-US"/>
        </w:rPr>
        <w:t xml:space="preserve"> </w:t>
      </w:r>
    </w:p>
    <w:p w:rsidR="002C4670" w:rsidRDefault="001B6C43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Иланского</w:t>
      </w:r>
      <w:r w:rsidR="002C4670">
        <w:rPr>
          <w:b w:val="0"/>
          <w:sz w:val="28"/>
          <w:szCs w:val="28"/>
          <w:lang w:eastAsia="en-US"/>
        </w:rPr>
        <w:t xml:space="preserve"> района Красноярского края</w:t>
      </w: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2C4670" w:rsidRDefault="006303EF" w:rsidP="00964AB7">
      <w:pPr>
        <w:suppressAutoHyphens w:val="0"/>
        <w:ind w:firstLine="709"/>
        <w:jc w:val="both"/>
        <w:rPr>
          <w:sz w:val="28"/>
          <w:szCs w:val="28"/>
        </w:rPr>
      </w:pPr>
      <w:r w:rsidRPr="0046717A">
        <w:rPr>
          <w:sz w:val="28"/>
          <w:szCs w:val="28"/>
          <w:lang w:eastAsia="ru-RU"/>
        </w:rPr>
        <w:t xml:space="preserve">В соответствии с Федеральным законом от 06.10.2013 </w:t>
      </w:r>
      <w:r w:rsidR="00FB6234">
        <w:rPr>
          <w:sz w:val="28"/>
          <w:szCs w:val="28"/>
          <w:lang w:eastAsia="ru-RU"/>
        </w:rPr>
        <w:t>№131-ФЗ «</w:t>
      </w:r>
      <w:r w:rsidRPr="0046717A">
        <w:rPr>
          <w:sz w:val="28"/>
          <w:szCs w:val="28"/>
          <w:lang w:eastAsia="ru-RU"/>
        </w:rPr>
        <w:t>Об общих принципах организации местного самоуправления в Российс</w:t>
      </w:r>
      <w:r w:rsidRPr="00855ADB">
        <w:rPr>
          <w:sz w:val="28"/>
          <w:szCs w:val="28"/>
          <w:lang w:eastAsia="ru-RU"/>
        </w:rPr>
        <w:t>кой Федерации</w:t>
      </w:r>
      <w:r w:rsidR="00FB6234">
        <w:rPr>
          <w:sz w:val="28"/>
          <w:szCs w:val="28"/>
          <w:lang w:eastAsia="ru-RU"/>
        </w:rPr>
        <w:t>»</w:t>
      </w:r>
      <w:r w:rsidR="00964AB7">
        <w:rPr>
          <w:sz w:val="28"/>
          <w:szCs w:val="28"/>
          <w:lang w:eastAsia="ru-RU"/>
        </w:rPr>
        <w:t>, решением</w:t>
      </w:r>
      <w:r w:rsidR="002C4670">
        <w:rPr>
          <w:sz w:val="28"/>
          <w:szCs w:val="28"/>
          <w:lang w:eastAsia="ru-RU"/>
        </w:rPr>
        <w:t xml:space="preserve"> </w:t>
      </w:r>
      <w:r w:rsidR="001B6C43">
        <w:rPr>
          <w:sz w:val="28"/>
          <w:szCs w:val="28"/>
          <w:lang w:eastAsia="ru-RU"/>
        </w:rPr>
        <w:t xml:space="preserve">Новониколаевского сельского </w:t>
      </w:r>
      <w:r w:rsidR="002C4670">
        <w:rPr>
          <w:sz w:val="28"/>
          <w:szCs w:val="28"/>
          <w:lang w:eastAsia="ru-RU"/>
        </w:rPr>
        <w:t xml:space="preserve">Совета депутатов </w:t>
      </w:r>
      <w:r w:rsidR="00964AB7">
        <w:rPr>
          <w:sz w:val="28"/>
          <w:szCs w:val="28"/>
          <w:lang w:eastAsia="ru-RU"/>
        </w:rPr>
        <w:t xml:space="preserve">от </w:t>
      </w:r>
      <w:r w:rsidR="001B6C43">
        <w:rPr>
          <w:sz w:val="28"/>
          <w:szCs w:val="28"/>
          <w:lang w:eastAsia="ru-RU"/>
        </w:rPr>
        <w:t>24.12</w:t>
      </w:r>
      <w:r w:rsidR="00C932BD">
        <w:rPr>
          <w:sz w:val="28"/>
          <w:szCs w:val="28"/>
          <w:lang w:eastAsia="ru-RU"/>
        </w:rPr>
        <w:t>.20</w:t>
      </w:r>
      <w:r w:rsidR="001B6C43">
        <w:rPr>
          <w:sz w:val="28"/>
          <w:szCs w:val="28"/>
          <w:lang w:eastAsia="ru-RU"/>
        </w:rPr>
        <w:t>21</w:t>
      </w:r>
      <w:r w:rsidR="00C932BD">
        <w:rPr>
          <w:sz w:val="28"/>
          <w:szCs w:val="28"/>
          <w:lang w:eastAsia="ru-RU"/>
        </w:rPr>
        <w:t>г.</w:t>
      </w:r>
      <w:r w:rsidR="001B6C43">
        <w:rPr>
          <w:sz w:val="28"/>
          <w:szCs w:val="28"/>
          <w:lang w:eastAsia="ru-RU"/>
        </w:rPr>
        <w:t xml:space="preserve"> </w:t>
      </w:r>
      <w:r w:rsidR="00C932BD">
        <w:rPr>
          <w:sz w:val="28"/>
          <w:szCs w:val="28"/>
          <w:lang w:eastAsia="ru-RU"/>
        </w:rPr>
        <w:t xml:space="preserve">№ </w:t>
      </w:r>
      <w:r w:rsidR="001B6C43">
        <w:rPr>
          <w:sz w:val="28"/>
          <w:szCs w:val="28"/>
          <w:lang w:eastAsia="ru-RU"/>
        </w:rPr>
        <w:t>19</w:t>
      </w:r>
      <w:r w:rsidR="00C932BD">
        <w:rPr>
          <w:sz w:val="28"/>
          <w:szCs w:val="28"/>
          <w:lang w:eastAsia="ru-RU"/>
        </w:rPr>
        <w:t>-</w:t>
      </w:r>
      <w:r w:rsidR="001B6C43">
        <w:rPr>
          <w:sz w:val="28"/>
          <w:szCs w:val="28"/>
          <w:lang w:eastAsia="ru-RU"/>
        </w:rPr>
        <w:t>41</w:t>
      </w:r>
      <w:r w:rsidR="00C932BD">
        <w:rPr>
          <w:sz w:val="28"/>
          <w:szCs w:val="28"/>
          <w:lang w:eastAsia="ru-RU"/>
        </w:rPr>
        <w:t>р «</w:t>
      </w:r>
      <w:r w:rsidR="001B6C43">
        <w:rPr>
          <w:sz w:val="28"/>
          <w:szCs w:val="28"/>
          <w:lang w:eastAsia="ru-RU"/>
        </w:rPr>
        <w:t>Об утверждении П</w:t>
      </w:r>
      <w:r w:rsidR="00C60F05">
        <w:rPr>
          <w:sz w:val="28"/>
          <w:szCs w:val="28"/>
          <w:lang w:eastAsia="ru-RU"/>
        </w:rPr>
        <w:t xml:space="preserve">равил благоустройства на территории </w:t>
      </w:r>
      <w:r w:rsidR="001B6C43">
        <w:rPr>
          <w:sz w:val="28"/>
          <w:szCs w:val="28"/>
          <w:lang w:eastAsia="ru-RU"/>
        </w:rPr>
        <w:t>Новониколаевского сельсовета Иланского района Красноярского края</w:t>
      </w:r>
      <w:r w:rsidR="00C60F05">
        <w:rPr>
          <w:sz w:val="28"/>
          <w:szCs w:val="28"/>
          <w:lang w:eastAsia="ru-RU"/>
        </w:rPr>
        <w:t>»</w:t>
      </w:r>
      <w:r w:rsidR="00C932BD">
        <w:rPr>
          <w:sz w:val="28"/>
          <w:szCs w:val="28"/>
          <w:lang w:eastAsia="ru-RU"/>
        </w:rPr>
        <w:t xml:space="preserve"> (</w:t>
      </w:r>
      <w:r w:rsidR="001B6C43">
        <w:rPr>
          <w:sz w:val="28"/>
          <w:szCs w:val="28"/>
          <w:lang w:eastAsia="ru-RU"/>
        </w:rPr>
        <w:t>с внесенными изменениями</w:t>
      </w:r>
      <w:r w:rsidR="00270AAB">
        <w:rPr>
          <w:sz w:val="28"/>
          <w:szCs w:val="28"/>
          <w:lang w:eastAsia="ru-RU"/>
        </w:rPr>
        <w:t xml:space="preserve"> от </w:t>
      </w:r>
      <w:r w:rsidR="001B6C43">
        <w:rPr>
          <w:sz w:val="28"/>
          <w:szCs w:val="28"/>
          <w:lang w:eastAsia="ru-RU"/>
        </w:rPr>
        <w:t>09</w:t>
      </w:r>
      <w:r w:rsidRPr="00855ADB">
        <w:rPr>
          <w:sz w:val="28"/>
          <w:szCs w:val="28"/>
          <w:lang w:eastAsia="ru-RU"/>
        </w:rPr>
        <w:t>.</w:t>
      </w:r>
      <w:r w:rsidR="001B6C43">
        <w:rPr>
          <w:sz w:val="28"/>
          <w:szCs w:val="28"/>
          <w:lang w:eastAsia="ru-RU"/>
        </w:rPr>
        <w:t>1</w:t>
      </w:r>
      <w:r w:rsidR="00964AB7">
        <w:rPr>
          <w:sz w:val="28"/>
          <w:szCs w:val="28"/>
          <w:lang w:eastAsia="ru-RU"/>
        </w:rPr>
        <w:t>2</w:t>
      </w:r>
      <w:r w:rsidRPr="00855ADB">
        <w:rPr>
          <w:sz w:val="28"/>
          <w:szCs w:val="28"/>
          <w:lang w:eastAsia="ru-RU"/>
        </w:rPr>
        <w:t>.20</w:t>
      </w:r>
      <w:r w:rsidR="00964AB7">
        <w:rPr>
          <w:sz w:val="28"/>
          <w:szCs w:val="28"/>
          <w:lang w:eastAsia="ru-RU"/>
        </w:rPr>
        <w:t>22 г.</w:t>
      </w:r>
      <w:r w:rsidRPr="00855ADB">
        <w:rPr>
          <w:sz w:val="28"/>
          <w:szCs w:val="28"/>
          <w:lang w:eastAsia="ru-RU"/>
        </w:rPr>
        <w:t xml:space="preserve"> № </w:t>
      </w:r>
      <w:r w:rsidR="001B6C43">
        <w:rPr>
          <w:sz w:val="28"/>
          <w:szCs w:val="28"/>
          <w:lang w:eastAsia="ru-RU"/>
        </w:rPr>
        <w:t>30</w:t>
      </w:r>
      <w:r w:rsidR="007F2A9B">
        <w:rPr>
          <w:sz w:val="28"/>
          <w:szCs w:val="28"/>
          <w:lang w:eastAsia="ru-RU"/>
        </w:rPr>
        <w:t>–</w:t>
      </w:r>
      <w:r w:rsidR="001B6C43">
        <w:rPr>
          <w:sz w:val="28"/>
          <w:szCs w:val="28"/>
          <w:lang w:eastAsia="ru-RU"/>
        </w:rPr>
        <w:t>67</w:t>
      </w:r>
      <w:r w:rsidR="00964AB7">
        <w:rPr>
          <w:sz w:val="28"/>
          <w:szCs w:val="28"/>
          <w:lang w:eastAsia="ru-RU"/>
        </w:rPr>
        <w:t>р</w:t>
      </w:r>
      <w:r w:rsidR="00270AAB">
        <w:rPr>
          <w:sz w:val="28"/>
          <w:szCs w:val="28"/>
          <w:lang w:eastAsia="ru-RU"/>
        </w:rPr>
        <w:t>),</w:t>
      </w:r>
      <w:r w:rsidRPr="00855ADB">
        <w:rPr>
          <w:sz w:val="28"/>
          <w:szCs w:val="28"/>
          <w:lang w:eastAsia="ru-RU"/>
        </w:rPr>
        <w:t xml:space="preserve"> </w:t>
      </w:r>
      <w:r w:rsidRPr="0046717A">
        <w:rPr>
          <w:sz w:val="28"/>
          <w:szCs w:val="28"/>
          <w:lang w:eastAsia="ru-RU"/>
        </w:rPr>
        <w:t xml:space="preserve">в целях совершенствования работы по созданию визуально благоприятного облика </w:t>
      </w:r>
      <w:r w:rsidR="00CD55E2">
        <w:rPr>
          <w:sz w:val="28"/>
          <w:szCs w:val="28"/>
          <w:lang w:eastAsia="ru-RU"/>
        </w:rPr>
        <w:t>общественных пространств</w:t>
      </w:r>
      <w:r w:rsidR="00FB6234">
        <w:rPr>
          <w:sz w:val="28"/>
          <w:szCs w:val="28"/>
          <w:lang w:eastAsia="ru-RU"/>
        </w:rPr>
        <w:t xml:space="preserve">, </w:t>
      </w:r>
      <w:r w:rsidRPr="00D94F0D">
        <w:rPr>
          <w:sz w:val="28"/>
          <w:szCs w:val="28"/>
        </w:rPr>
        <w:t xml:space="preserve">руководствуясь </w:t>
      </w:r>
      <w:r w:rsidR="00964AB7">
        <w:rPr>
          <w:sz w:val="28"/>
          <w:szCs w:val="28"/>
        </w:rPr>
        <w:t>Уставом</w:t>
      </w:r>
      <w:r w:rsidRPr="00D94F0D">
        <w:rPr>
          <w:sz w:val="28"/>
          <w:szCs w:val="28"/>
        </w:rPr>
        <w:t xml:space="preserve"> </w:t>
      </w:r>
      <w:r w:rsidR="001B6C43">
        <w:rPr>
          <w:sz w:val="28"/>
          <w:szCs w:val="28"/>
        </w:rPr>
        <w:t>Новониколаевского сельсовета Иланского</w:t>
      </w:r>
      <w:r w:rsidR="00964AB7">
        <w:rPr>
          <w:sz w:val="28"/>
          <w:szCs w:val="28"/>
        </w:rPr>
        <w:t xml:space="preserve"> района Красноярского края</w:t>
      </w:r>
    </w:p>
    <w:p w:rsidR="00FB6234" w:rsidRDefault="006303EF" w:rsidP="00964AB7">
      <w:pPr>
        <w:suppressAutoHyphens w:val="0"/>
        <w:ind w:firstLine="709"/>
        <w:jc w:val="both"/>
        <w:rPr>
          <w:sz w:val="28"/>
          <w:szCs w:val="28"/>
        </w:rPr>
      </w:pPr>
      <w:r w:rsidRPr="00D94F0D">
        <w:rPr>
          <w:sz w:val="28"/>
          <w:szCs w:val="28"/>
        </w:rPr>
        <w:t>ПОСТАНОВЛЯ</w:t>
      </w:r>
      <w:r w:rsidR="001B6C43">
        <w:rPr>
          <w:sz w:val="28"/>
          <w:szCs w:val="28"/>
        </w:rPr>
        <w:t>Ю</w:t>
      </w:r>
      <w:r w:rsidRPr="00D94F0D">
        <w:rPr>
          <w:sz w:val="28"/>
          <w:szCs w:val="28"/>
        </w:rPr>
        <w:t>:</w:t>
      </w:r>
    </w:p>
    <w:p w:rsidR="00FB6234" w:rsidRPr="00A00052" w:rsidRDefault="00FB6234" w:rsidP="00964AB7">
      <w:pPr>
        <w:pStyle w:val="ConsPlusTitle"/>
        <w:jc w:val="both"/>
        <w:rPr>
          <w:b w:val="0"/>
          <w:sz w:val="28"/>
          <w:szCs w:val="28"/>
        </w:rPr>
      </w:pPr>
      <w:r w:rsidRPr="00A00052">
        <w:rPr>
          <w:b w:val="0"/>
          <w:sz w:val="28"/>
          <w:szCs w:val="28"/>
        </w:rPr>
        <w:t xml:space="preserve">1. </w:t>
      </w:r>
      <w:r w:rsidR="006303EF" w:rsidRPr="00A00052">
        <w:rPr>
          <w:b w:val="0"/>
          <w:sz w:val="28"/>
          <w:szCs w:val="28"/>
        </w:rPr>
        <w:t xml:space="preserve">Утвердить </w:t>
      </w:r>
      <w:r w:rsidR="00877348">
        <w:rPr>
          <w:b w:val="0"/>
          <w:sz w:val="28"/>
          <w:szCs w:val="28"/>
        </w:rPr>
        <w:t>регламент «Применение</w:t>
      </w:r>
      <w:r w:rsidR="00CD55E2">
        <w:rPr>
          <w:b w:val="0"/>
          <w:sz w:val="28"/>
          <w:szCs w:val="28"/>
        </w:rPr>
        <w:t xml:space="preserve"> уличной мебели и малых архитектурных форм</w:t>
      </w:r>
      <w:r w:rsidR="00877348">
        <w:rPr>
          <w:b w:val="0"/>
          <w:sz w:val="28"/>
          <w:szCs w:val="28"/>
        </w:rPr>
        <w:t>»</w:t>
      </w:r>
      <w:r w:rsidR="00CD55E2">
        <w:rPr>
          <w:b w:val="0"/>
          <w:sz w:val="28"/>
          <w:szCs w:val="28"/>
        </w:rPr>
        <w:t xml:space="preserve"> </w:t>
      </w:r>
      <w:r w:rsidR="00A00052">
        <w:rPr>
          <w:b w:val="0"/>
          <w:sz w:val="28"/>
          <w:szCs w:val="28"/>
        </w:rPr>
        <w:t xml:space="preserve">на территории муниципального образования </w:t>
      </w:r>
      <w:r w:rsidR="00323A86">
        <w:rPr>
          <w:b w:val="0"/>
          <w:sz w:val="28"/>
          <w:szCs w:val="28"/>
        </w:rPr>
        <w:t xml:space="preserve">Новониколаевский сельсовет Иланского </w:t>
      </w:r>
      <w:r w:rsidR="00400E76">
        <w:rPr>
          <w:b w:val="0"/>
          <w:sz w:val="28"/>
          <w:szCs w:val="28"/>
        </w:rPr>
        <w:t>района Красноярского</w:t>
      </w:r>
      <w:r w:rsidR="00A00052">
        <w:rPr>
          <w:b w:val="0"/>
          <w:sz w:val="28"/>
          <w:szCs w:val="28"/>
        </w:rPr>
        <w:t xml:space="preserve"> края </w:t>
      </w:r>
      <w:r w:rsidR="006303EF" w:rsidRPr="00A00052">
        <w:rPr>
          <w:b w:val="0"/>
          <w:sz w:val="28"/>
          <w:szCs w:val="28"/>
        </w:rPr>
        <w:t xml:space="preserve">согласно </w:t>
      </w:r>
      <w:r w:rsidR="00323A86">
        <w:rPr>
          <w:b w:val="0"/>
          <w:sz w:val="28"/>
          <w:szCs w:val="28"/>
        </w:rPr>
        <w:t>П</w:t>
      </w:r>
      <w:r w:rsidR="00323A86" w:rsidRPr="00A00052">
        <w:rPr>
          <w:b w:val="0"/>
          <w:sz w:val="28"/>
          <w:szCs w:val="28"/>
        </w:rPr>
        <w:t>риложению,</w:t>
      </w:r>
      <w:r w:rsidR="006303EF" w:rsidRPr="00A00052">
        <w:rPr>
          <w:b w:val="0"/>
          <w:sz w:val="28"/>
          <w:szCs w:val="28"/>
        </w:rPr>
        <w:t xml:space="preserve"> к настоящему постановлению.</w:t>
      </w:r>
    </w:p>
    <w:p w:rsidR="00400E76" w:rsidRPr="00400E76" w:rsidRDefault="00400E76" w:rsidP="00400E76">
      <w:pPr>
        <w:pStyle w:val="20"/>
        <w:shd w:val="clear" w:color="auto" w:fill="auto"/>
        <w:spacing w:line="262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Pr="00400E76">
        <w:rPr>
          <w:bCs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400E76" w:rsidRPr="00400E76" w:rsidRDefault="00400E76" w:rsidP="00400E76">
      <w:pPr>
        <w:pStyle w:val="20"/>
        <w:shd w:val="clear" w:color="auto" w:fill="auto"/>
        <w:spacing w:line="262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400E76">
        <w:rPr>
          <w:bCs/>
          <w:sz w:val="28"/>
          <w:szCs w:val="28"/>
          <w:lang w:eastAsia="ar-SA"/>
        </w:rPr>
        <w:t>. Постановление подлежит опубликованию в газете «</w:t>
      </w:r>
      <w:r w:rsidR="00323A86">
        <w:rPr>
          <w:bCs/>
          <w:sz w:val="28"/>
          <w:szCs w:val="28"/>
          <w:lang w:eastAsia="ar-SA"/>
        </w:rPr>
        <w:t>Новониколаевский Вестник</w:t>
      </w:r>
      <w:r w:rsidRPr="00400E76">
        <w:rPr>
          <w:bCs/>
          <w:sz w:val="28"/>
          <w:szCs w:val="28"/>
          <w:lang w:eastAsia="ar-SA"/>
        </w:rPr>
        <w:t xml:space="preserve">» и обнародованию на официальном сайте администрации </w:t>
      </w:r>
      <w:r w:rsidR="00FC39D4">
        <w:rPr>
          <w:bCs/>
          <w:sz w:val="28"/>
          <w:szCs w:val="28"/>
          <w:lang w:eastAsia="ar-SA"/>
        </w:rPr>
        <w:t xml:space="preserve">Новониколаевского сельсовета Иланского района </w:t>
      </w:r>
      <w:r w:rsidRPr="00400E76">
        <w:rPr>
          <w:bCs/>
          <w:sz w:val="28"/>
          <w:szCs w:val="28"/>
          <w:lang w:eastAsia="ar-SA"/>
        </w:rPr>
        <w:t>Красноярского края в сети «Интернет».</w:t>
      </w:r>
    </w:p>
    <w:p w:rsidR="00400E76" w:rsidRPr="00400E76" w:rsidRDefault="00400E76" w:rsidP="00400E76">
      <w:pPr>
        <w:pStyle w:val="20"/>
        <w:shd w:val="clear" w:color="auto" w:fill="auto"/>
        <w:spacing w:line="276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400E76">
        <w:rPr>
          <w:bCs/>
          <w:sz w:val="28"/>
          <w:szCs w:val="28"/>
          <w:lang w:eastAsia="ar-SA"/>
        </w:rPr>
        <w:t>. Настоящее постановление вступает в силу в день, следующий за днем его официального опубликования в газете «</w:t>
      </w:r>
      <w:r w:rsidR="00FC39D4">
        <w:rPr>
          <w:bCs/>
          <w:sz w:val="28"/>
          <w:szCs w:val="28"/>
          <w:lang w:eastAsia="ar-SA"/>
        </w:rPr>
        <w:t>Новониколаевский Вестник</w:t>
      </w:r>
      <w:r w:rsidRPr="00400E76">
        <w:rPr>
          <w:bCs/>
          <w:sz w:val="28"/>
          <w:szCs w:val="28"/>
          <w:lang w:eastAsia="ar-SA"/>
        </w:rPr>
        <w:t>».</w:t>
      </w:r>
    </w:p>
    <w:p w:rsidR="00400E76" w:rsidRPr="00400E76" w:rsidRDefault="00400E76" w:rsidP="00400E76">
      <w:pPr>
        <w:spacing w:line="360" w:lineRule="auto"/>
        <w:jc w:val="both"/>
        <w:rPr>
          <w:bCs/>
          <w:sz w:val="28"/>
          <w:szCs w:val="28"/>
        </w:rPr>
      </w:pPr>
      <w:r w:rsidRPr="00400E76">
        <w:rPr>
          <w:bCs/>
          <w:sz w:val="28"/>
          <w:szCs w:val="28"/>
        </w:rPr>
        <w:t xml:space="preserve">     </w:t>
      </w:r>
    </w:p>
    <w:p w:rsidR="00FB6234" w:rsidRDefault="00400E76" w:rsidP="00CD55E2">
      <w:pPr>
        <w:spacing w:line="360" w:lineRule="auto"/>
        <w:rPr>
          <w:bCs/>
          <w:sz w:val="28"/>
          <w:szCs w:val="28"/>
        </w:rPr>
      </w:pPr>
      <w:r w:rsidRPr="00400E76">
        <w:rPr>
          <w:bCs/>
          <w:sz w:val="28"/>
          <w:szCs w:val="28"/>
        </w:rPr>
        <w:t xml:space="preserve"> Глава сельсовета                                                      </w:t>
      </w:r>
      <w:r w:rsidR="00FC39D4">
        <w:rPr>
          <w:bCs/>
          <w:sz w:val="28"/>
          <w:szCs w:val="28"/>
        </w:rPr>
        <w:t>Т.Г. Борисевич</w:t>
      </w:r>
      <w:bookmarkStart w:id="0" w:name="_GoBack"/>
      <w:bookmarkEnd w:id="0"/>
    </w:p>
    <w:p w:rsidR="00950AB6" w:rsidRDefault="00950AB6" w:rsidP="00CD55E2">
      <w:pPr>
        <w:spacing w:line="360" w:lineRule="auto"/>
        <w:rPr>
          <w:bCs/>
          <w:sz w:val="28"/>
          <w:szCs w:val="28"/>
        </w:rPr>
      </w:pPr>
    </w:p>
    <w:p w:rsidR="00950AB6" w:rsidRDefault="00950AB6" w:rsidP="00950AB6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Приложение к данному постановлению размещено на сайте Администрации Новониколаевского сельсовета Иланского района Красноярского края (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novonikolaevka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gbu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</w:rPr>
        <w:t>)</w:t>
      </w:r>
    </w:p>
    <w:p w:rsidR="00950AB6" w:rsidRPr="00400E76" w:rsidRDefault="00950AB6" w:rsidP="00CD55E2">
      <w:pPr>
        <w:spacing w:line="360" w:lineRule="auto"/>
        <w:rPr>
          <w:bCs/>
          <w:sz w:val="28"/>
          <w:szCs w:val="28"/>
        </w:rPr>
      </w:pPr>
    </w:p>
    <w:sectPr w:rsidR="00950AB6" w:rsidRPr="00400E76" w:rsidSect="001B6C4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055"/>
    <w:multiLevelType w:val="hybridMultilevel"/>
    <w:tmpl w:val="C69AAAD2"/>
    <w:lvl w:ilvl="0" w:tplc="927AC27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303EF"/>
    <w:rsid w:val="00056DEF"/>
    <w:rsid w:val="000A3C08"/>
    <w:rsid w:val="001B6C43"/>
    <w:rsid w:val="00270AAB"/>
    <w:rsid w:val="002C4670"/>
    <w:rsid w:val="00323A86"/>
    <w:rsid w:val="003F0FBC"/>
    <w:rsid w:val="00400E76"/>
    <w:rsid w:val="0040706A"/>
    <w:rsid w:val="006303EF"/>
    <w:rsid w:val="006453F7"/>
    <w:rsid w:val="006D5656"/>
    <w:rsid w:val="007901EA"/>
    <w:rsid w:val="007F2A9B"/>
    <w:rsid w:val="00877348"/>
    <w:rsid w:val="008B3C58"/>
    <w:rsid w:val="00950AB6"/>
    <w:rsid w:val="00953E6A"/>
    <w:rsid w:val="00964AB7"/>
    <w:rsid w:val="00A00052"/>
    <w:rsid w:val="00A87E0C"/>
    <w:rsid w:val="00AC2783"/>
    <w:rsid w:val="00B92397"/>
    <w:rsid w:val="00C60F05"/>
    <w:rsid w:val="00C932BD"/>
    <w:rsid w:val="00CD55E2"/>
    <w:rsid w:val="00CE3F3A"/>
    <w:rsid w:val="00D51CEF"/>
    <w:rsid w:val="00FB6234"/>
    <w:rsid w:val="00FC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0D03"/>
  <w15:docId w15:val="{082999C4-8481-4769-AFE7-223CE571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3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6303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400E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E76"/>
    <w:pPr>
      <w:widowControl w:val="0"/>
      <w:shd w:val="clear" w:color="auto" w:fill="FFFFFF"/>
      <w:suppressAutoHyphens w:val="0"/>
      <w:spacing w:line="259" w:lineRule="auto"/>
      <w:ind w:firstLine="73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user</cp:lastModifiedBy>
  <cp:revision>19</cp:revision>
  <cp:lastPrinted>2022-02-24T03:26:00Z</cp:lastPrinted>
  <dcterms:created xsi:type="dcterms:W3CDTF">2022-01-18T04:36:00Z</dcterms:created>
  <dcterms:modified xsi:type="dcterms:W3CDTF">2023-03-06T04:36:00Z</dcterms:modified>
</cp:coreProperties>
</file>